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3" w:rsidRPr="00EB7653" w:rsidRDefault="00EB7653" w:rsidP="00EB7653">
      <w:pPr>
        <w:spacing w:before="100" w:beforeAutospacing="1" w:after="100" w:afterAutospacing="1" w:line="360" w:lineRule="atLeast"/>
        <w:rPr>
          <w:rFonts w:asciiTheme="minorEastAsia" w:hAnsiTheme="minorEastAsia" w:cs="Calibri"/>
          <w:b/>
          <w:sz w:val="26"/>
          <w:szCs w:val="26"/>
        </w:rPr>
      </w:pPr>
      <w:r w:rsidRPr="00EB7653">
        <w:rPr>
          <w:rFonts w:asciiTheme="minorEastAsia" w:hAnsiTheme="minorEastAsia" w:cs="Calibri" w:hint="eastAsia"/>
          <w:b/>
          <w:sz w:val="26"/>
          <w:szCs w:val="26"/>
        </w:rPr>
        <w:t>附件1：能源服务公司申请表</w:t>
      </w:r>
    </w:p>
    <w:p w:rsidR="00EB7653" w:rsidRPr="00EB7653" w:rsidRDefault="00EB7653" w:rsidP="00EB7653">
      <w:pPr>
        <w:widowControl/>
        <w:spacing w:before="100" w:beforeAutospacing="1" w:after="100" w:afterAutospacing="1" w:line="360" w:lineRule="atLeast"/>
        <w:jc w:val="center"/>
        <w:rPr>
          <w:rFonts w:asciiTheme="minorEastAsia" w:hAnsiTheme="minorEastAsia" w:cs="Times New Roman"/>
          <w:sz w:val="26"/>
          <w:szCs w:val="26"/>
        </w:rPr>
      </w:pPr>
      <w:r w:rsidRPr="00EB7653">
        <w:rPr>
          <w:rFonts w:asciiTheme="minorEastAsia" w:hAnsiTheme="minorEastAsia" w:cs="Times New Roman" w:hint="eastAsia"/>
          <w:sz w:val="26"/>
          <w:szCs w:val="26"/>
        </w:rPr>
        <w:t>能源服务公司申请表</w:t>
      </w:r>
    </w:p>
    <w:tbl>
      <w:tblPr>
        <w:tblStyle w:val="a3"/>
        <w:tblW w:w="0" w:type="auto"/>
        <w:tblLook w:val="04A0"/>
      </w:tblPr>
      <w:tblGrid>
        <w:gridCol w:w="1526"/>
        <w:gridCol w:w="2126"/>
        <w:gridCol w:w="142"/>
        <w:gridCol w:w="1984"/>
        <w:gridCol w:w="142"/>
        <w:gridCol w:w="992"/>
        <w:gridCol w:w="1610"/>
      </w:tblGrid>
      <w:tr w:rsidR="00EB7653" w:rsidRPr="00EB7653" w:rsidTr="000B61D5">
        <w:tc>
          <w:tcPr>
            <w:tcW w:w="15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法人单位代码</w:t>
            </w:r>
          </w:p>
        </w:tc>
        <w:tc>
          <w:tcPr>
            <w:tcW w:w="2744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c>
          <w:tcPr>
            <w:tcW w:w="15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注册日期</w:t>
            </w:r>
          </w:p>
        </w:tc>
        <w:tc>
          <w:tcPr>
            <w:tcW w:w="2268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注册资本</w:t>
            </w:r>
          </w:p>
        </w:tc>
        <w:tc>
          <w:tcPr>
            <w:tcW w:w="2744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right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（万元）</w:t>
            </w:r>
          </w:p>
        </w:tc>
      </w:tr>
      <w:tr w:rsidR="00EB7653" w:rsidRPr="00EB7653" w:rsidTr="000B61D5">
        <w:tc>
          <w:tcPr>
            <w:tcW w:w="15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法人代表</w:t>
            </w:r>
          </w:p>
        </w:tc>
        <w:tc>
          <w:tcPr>
            <w:tcW w:w="2268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联系电话</w:t>
            </w:r>
          </w:p>
        </w:tc>
        <w:tc>
          <w:tcPr>
            <w:tcW w:w="2744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c>
          <w:tcPr>
            <w:tcW w:w="15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地    址</w:t>
            </w:r>
          </w:p>
        </w:tc>
        <w:tc>
          <w:tcPr>
            <w:tcW w:w="4252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邮编</w:t>
            </w:r>
          </w:p>
        </w:tc>
        <w:tc>
          <w:tcPr>
            <w:tcW w:w="1610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c>
          <w:tcPr>
            <w:tcW w:w="15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公司网址</w:t>
            </w:r>
          </w:p>
        </w:tc>
        <w:tc>
          <w:tcPr>
            <w:tcW w:w="21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2744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c>
          <w:tcPr>
            <w:tcW w:w="1526" w:type="dxa"/>
            <w:vMerge w:val="restart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总 资 产</w:t>
            </w:r>
          </w:p>
        </w:tc>
        <w:tc>
          <w:tcPr>
            <w:tcW w:w="2126" w:type="dxa"/>
            <w:vMerge w:val="restart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4870" w:type="dxa"/>
            <w:gridSpan w:val="5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实施的合同能源管理项目投资额</w:t>
            </w:r>
          </w:p>
        </w:tc>
      </w:tr>
      <w:tr w:rsidR="00EB7653" w:rsidRPr="00EB7653" w:rsidTr="000B61D5">
        <w:tc>
          <w:tcPr>
            <w:tcW w:w="15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今年已完成投资</w:t>
            </w:r>
          </w:p>
        </w:tc>
        <w:tc>
          <w:tcPr>
            <w:tcW w:w="2602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最近三年总投资</w:t>
            </w:r>
          </w:p>
        </w:tc>
      </w:tr>
      <w:tr w:rsidR="00EB7653" w:rsidRPr="00EB7653" w:rsidTr="000B61D5">
        <w:tc>
          <w:tcPr>
            <w:tcW w:w="15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c>
          <w:tcPr>
            <w:tcW w:w="1526" w:type="dxa"/>
            <w:vMerge w:val="restart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合同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能源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管理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方面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的主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要业</w:t>
            </w:r>
          </w:p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绩</w:t>
            </w:r>
          </w:p>
        </w:tc>
        <w:tc>
          <w:tcPr>
            <w:tcW w:w="21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项目名称</w:t>
            </w:r>
          </w:p>
        </w:tc>
        <w:tc>
          <w:tcPr>
            <w:tcW w:w="4870" w:type="dxa"/>
            <w:gridSpan w:val="5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B7653">
              <w:rPr>
                <w:rFonts w:asciiTheme="minorEastAsia" w:hAnsiTheme="minorEastAsia" w:cs="Times New Roman" w:hint="eastAsia"/>
                <w:sz w:val="26"/>
                <w:szCs w:val="26"/>
              </w:rPr>
              <w:t>项目信息（项目投资额、实施时间）</w:t>
            </w:r>
          </w:p>
        </w:tc>
      </w:tr>
      <w:tr w:rsidR="00EB7653" w:rsidRPr="00EB7653" w:rsidTr="000B61D5">
        <w:trPr>
          <w:trHeight w:val="1701"/>
        </w:trPr>
        <w:tc>
          <w:tcPr>
            <w:tcW w:w="15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4870" w:type="dxa"/>
            <w:gridSpan w:val="5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rPr>
          <w:trHeight w:val="1701"/>
        </w:trPr>
        <w:tc>
          <w:tcPr>
            <w:tcW w:w="15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4870" w:type="dxa"/>
            <w:gridSpan w:val="5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EB7653" w:rsidRPr="00EB7653" w:rsidTr="000B61D5">
        <w:trPr>
          <w:trHeight w:val="1701"/>
        </w:trPr>
        <w:tc>
          <w:tcPr>
            <w:tcW w:w="1526" w:type="dxa"/>
            <w:vMerge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4870" w:type="dxa"/>
            <w:gridSpan w:val="5"/>
            <w:vAlign w:val="center"/>
          </w:tcPr>
          <w:p w:rsidR="00EB7653" w:rsidRPr="00EB7653" w:rsidRDefault="00EB7653" w:rsidP="000B61D5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:rsidR="00BC1608" w:rsidRPr="00EB7653" w:rsidRDefault="00BC1608">
      <w:pPr>
        <w:rPr>
          <w:rFonts w:asciiTheme="minorEastAsia" w:hAnsiTheme="minorEastAsia"/>
          <w:sz w:val="26"/>
          <w:szCs w:val="26"/>
        </w:rPr>
      </w:pPr>
    </w:p>
    <w:sectPr w:rsidR="00BC1608" w:rsidRPr="00EB7653" w:rsidSect="00BC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653"/>
    <w:rsid w:val="00BC1608"/>
    <w:rsid w:val="00E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1</cp:revision>
  <dcterms:created xsi:type="dcterms:W3CDTF">2014-09-09T05:33:00Z</dcterms:created>
  <dcterms:modified xsi:type="dcterms:W3CDTF">2014-09-09T05:36:00Z</dcterms:modified>
</cp:coreProperties>
</file>